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3AF31" w14:textId="27674119" w:rsidR="00904114" w:rsidRDefault="00904114" w:rsidP="00904114">
      <w:pPr>
        <w:spacing w:after="0" w:line="240" w:lineRule="auto"/>
        <w:jc w:val="center"/>
        <w:rPr>
          <w:rFonts w:ascii="Verdana" w:eastAsia="Times New Roman" w:hAnsi="Verdana" w:cs="Times New Roman"/>
          <w:color w:val="auto"/>
          <w:sz w:val="20"/>
          <w:szCs w:val="20"/>
        </w:rPr>
      </w:pPr>
      <w:r>
        <w:rPr>
          <w:rFonts w:ascii="Verdana" w:hAnsi="Verdana"/>
          <w:noProof/>
          <w:sz w:val="20"/>
          <w:szCs w:val="20"/>
        </w:rPr>
        <w:drawing>
          <wp:inline distT="0" distB="0" distL="0" distR="0" wp14:anchorId="49B2A1BD" wp14:editId="31DDDCAA">
            <wp:extent cx="714375" cy="7715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771525"/>
                    </a:xfrm>
                    <a:prstGeom prst="rect">
                      <a:avLst/>
                    </a:prstGeom>
                    <a:noFill/>
                    <a:ln>
                      <a:noFill/>
                    </a:ln>
                  </pic:spPr>
                </pic:pic>
              </a:graphicData>
            </a:graphic>
          </wp:inline>
        </w:drawing>
      </w:r>
    </w:p>
    <w:p w14:paraId="7394DB57" w14:textId="77777777" w:rsidR="00904114" w:rsidRDefault="00904114" w:rsidP="00904114">
      <w:pPr>
        <w:pStyle w:val="Ttulo3"/>
        <w:ind w:firstLine="0"/>
        <w:jc w:val="center"/>
        <w:rPr>
          <w:rFonts w:ascii="Verdana" w:hAnsi="Verdana"/>
          <w:sz w:val="20"/>
        </w:rPr>
      </w:pPr>
      <w:r>
        <w:rPr>
          <w:rFonts w:ascii="Verdana" w:hAnsi="Verdana"/>
          <w:sz w:val="20"/>
        </w:rPr>
        <w:t>MINISTÉRIO DA EDUCAÇÃO</w:t>
      </w:r>
    </w:p>
    <w:p w14:paraId="30AF9211" w14:textId="77777777" w:rsidR="00904114" w:rsidRDefault="00904114" w:rsidP="00904114">
      <w:pPr>
        <w:pStyle w:val="Ttulo2"/>
        <w:ind w:firstLine="0"/>
        <w:rPr>
          <w:rFonts w:ascii="Verdana" w:hAnsi="Verdana"/>
          <w:sz w:val="20"/>
        </w:rPr>
      </w:pPr>
      <w:r>
        <w:rPr>
          <w:rFonts w:ascii="Verdana" w:hAnsi="Verdana"/>
          <w:sz w:val="20"/>
        </w:rPr>
        <w:t>UNIVERSIDADE FEDERAL DE PERNAMBUCO</w:t>
      </w:r>
    </w:p>
    <w:p w14:paraId="5A835A96" w14:textId="77777777" w:rsidR="00904114" w:rsidRDefault="00904114" w:rsidP="00904114">
      <w:pPr>
        <w:pStyle w:val="Ttulo1"/>
        <w:ind w:firstLine="0"/>
        <w:jc w:val="center"/>
        <w:rPr>
          <w:rFonts w:ascii="Verdana" w:hAnsi="Verdana"/>
          <w:b w:val="0"/>
          <w:sz w:val="20"/>
        </w:rPr>
      </w:pPr>
      <w:r>
        <w:rPr>
          <w:rFonts w:ascii="Verdana" w:hAnsi="Verdana"/>
          <w:b w:val="0"/>
          <w:sz w:val="20"/>
        </w:rPr>
        <w:t>GABINETE DO REITOR</w:t>
      </w:r>
    </w:p>
    <w:p w14:paraId="7C37001C" w14:textId="77777777" w:rsidR="00904114" w:rsidRDefault="00904114" w:rsidP="00904114">
      <w:pPr>
        <w:spacing w:after="0" w:line="240" w:lineRule="auto"/>
        <w:jc w:val="center"/>
        <w:rPr>
          <w:rFonts w:ascii="Verdana" w:hAnsi="Verdana"/>
          <w:sz w:val="20"/>
          <w:szCs w:val="20"/>
        </w:rPr>
      </w:pPr>
      <w:r>
        <w:rPr>
          <w:rFonts w:ascii="Verdana" w:hAnsi="Verdana"/>
          <w:sz w:val="20"/>
          <w:szCs w:val="20"/>
        </w:rPr>
        <w:t xml:space="preserve">Av. Prof. Moraes </w:t>
      </w:r>
      <w:proofErr w:type="gramStart"/>
      <w:r>
        <w:rPr>
          <w:rFonts w:ascii="Verdana" w:hAnsi="Verdana"/>
          <w:sz w:val="20"/>
          <w:szCs w:val="20"/>
        </w:rPr>
        <w:t>Rego,  1235</w:t>
      </w:r>
      <w:proofErr w:type="gramEnd"/>
      <w:r>
        <w:rPr>
          <w:rFonts w:ascii="Verdana" w:hAnsi="Verdana"/>
          <w:sz w:val="20"/>
          <w:szCs w:val="20"/>
        </w:rPr>
        <w:t xml:space="preserve"> – Cidade Universitária – Recife/PE</w:t>
      </w:r>
    </w:p>
    <w:p w14:paraId="650C2748" w14:textId="77777777" w:rsidR="00904114" w:rsidRDefault="00904114" w:rsidP="00904114">
      <w:pPr>
        <w:spacing w:after="0" w:line="240" w:lineRule="auto"/>
        <w:jc w:val="center"/>
        <w:rPr>
          <w:rFonts w:ascii="Verdana" w:hAnsi="Verdana"/>
          <w:sz w:val="20"/>
          <w:szCs w:val="20"/>
          <w:lang w:val="en-US"/>
        </w:rPr>
      </w:pPr>
      <w:r>
        <w:rPr>
          <w:rFonts w:ascii="Verdana" w:hAnsi="Verdana"/>
          <w:sz w:val="20"/>
          <w:szCs w:val="20"/>
          <w:lang w:val="en-US"/>
        </w:rPr>
        <w:t xml:space="preserve">CEP.  50670.901 – Tel. 55 81 2126.8001/8002 – </w:t>
      </w:r>
      <w:hyperlink r:id="rId5" w:history="1">
        <w:r>
          <w:rPr>
            <w:rStyle w:val="Hyperlink"/>
            <w:rFonts w:ascii="Verdana" w:hAnsi="Verdana"/>
            <w:sz w:val="20"/>
            <w:lang w:val="en-US"/>
          </w:rPr>
          <w:t>gabinete@ufpe.br</w:t>
        </w:r>
      </w:hyperlink>
    </w:p>
    <w:p w14:paraId="20FFA4B1" w14:textId="77777777" w:rsidR="008B71EA" w:rsidRDefault="008B71EA" w:rsidP="008B71EA">
      <w:pPr>
        <w:spacing w:before="120" w:after="120" w:line="260" w:lineRule="atLeast"/>
        <w:jc w:val="center"/>
        <w:rPr>
          <w:rFonts w:ascii="Verdana" w:hAnsi="Verdana"/>
          <w:b/>
          <w:color w:val="auto"/>
          <w:szCs w:val="24"/>
        </w:rPr>
      </w:pPr>
    </w:p>
    <w:p w14:paraId="4CA631B7" w14:textId="77777777" w:rsidR="008B71EA" w:rsidRDefault="008B71EA" w:rsidP="008B71EA">
      <w:pPr>
        <w:spacing w:before="120" w:after="120" w:line="260" w:lineRule="atLeast"/>
        <w:jc w:val="center"/>
        <w:rPr>
          <w:rFonts w:ascii="Verdana" w:hAnsi="Verdana"/>
          <w:b/>
          <w:color w:val="auto"/>
          <w:szCs w:val="24"/>
        </w:rPr>
      </w:pPr>
    </w:p>
    <w:p w14:paraId="158A4C2B" w14:textId="0A5DD44D" w:rsidR="008B71EA" w:rsidRPr="00A774E6" w:rsidRDefault="008B71EA" w:rsidP="008B71EA">
      <w:pPr>
        <w:spacing w:before="120" w:after="120" w:line="260" w:lineRule="atLeast"/>
        <w:jc w:val="center"/>
        <w:rPr>
          <w:rFonts w:ascii="Verdana" w:hAnsi="Verdana"/>
          <w:b/>
          <w:color w:val="auto"/>
          <w:sz w:val="18"/>
          <w:szCs w:val="18"/>
        </w:rPr>
      </w:pPr>
      <w:r w:rsidRPr="00A774E6">
        <w:rPr>
          <w:rFonts w:ascii="Verdana" w:hAnsi="Verdana"/>
          <w:b/>
          <w:color w:val="auto"/>
          <w:szCs w:val="24"/>
        </w:rPr>
        <w:t>DECLARAÇÃO DE COMPATIBILIDADE DE CUSTOS</w:t>
      </w:r>
    </w:p>
    <w:p w14:paraId="7598D417" w14:textId="77777777" w:rsidR="008B71EA" w:rsidRPr="00A774E6" w:rsidRDefault="008B71EA" w:rsidP="008B71EA">
      <w:pPr>
        <w:spacing w:before="120" w:after="120" w:line="260" w:lineRule="atLeast"/>
        <w:jc w:val="center"/>
        <w:rPr>
          <w:rFonts w:ascii="Verdana" w:hAnsi="Verdana"/>
          <w:b/>
          <w:color w:val="auto"/>
          <w:sz w:val="18"/>
          <w:szCs w:val="18"/>
        </w:rPr>
      </w:pPr>
    </w:p>
    <w:p w14:paraId="030D5CF9" w14:textId="77777777" w:rsidR="008B71EA" w:rsidRPr="00A774E6" w:rsidRDefault="008B71EA" w:rsidP="008B71EA">
      <w:pPr>
        <w:spacing w:before="120" w:after="120" w:line="260" w:lineRule="atLeast"/>
        <w:jc w:val="center"/>
        <w:rPr>
          <w:rFonts w:ascii="Verdana" w:hAnsi="Verdana"/>
          <w:b/>
          <w:color w:val="auto"/>
          <w:sz w:val="18"/>
          <w:szCs w:val="18"/>
        </w:rPr>
      </w:pPr>
    </w:p>
    <w:p w14:paraId="32B479D3" w14:textId="6EF36D07" w:rsidR="008B71EA" w:rsidRDefault="008B71EA" w:rsidP="008B71EA">
      <w:pPr>
        <w:tabs>
          <w:tab w:val="left" w:leader="underscore" w:pos="7938"/>
        </w:tabs>
        <w:spacing w:before="240" w:after="240" w:line="480" w:lineRule="auto"/>
        <w:rPr>
          <w:rFonts w:ascii="Verdana" w:hAnsi="Verdana"/>
          <w:color w:val="auto"/>
          <w:sz w:val="20"/>
          <w:szCs w:val="20"/>
        </w:rPr>
      </w:pPr>
      <w:r w:rsidRPr="00A774E6">
        <w:rPr>
          <w:rFonts w:ascii="Verdana" w:hAnsi="Verdana"/>
          <w:color w:val="auto"/>
          <w:sz w:val="20"/>
          <w:szCs w:val="20"/>
        </w:rPr>
        <w:t xml:space="preserve"> </w:t>
      </w:r>
      <w:r w:rsidRPr="000F3F4F">
        <w:rPr>
          <w:rFonts w:ascii="Verdana" w:hAnsi="Verdana"/>
          <w:color w:val="auto"/>
          <w:sz w:val="20"/>
          <w:szCs w:val="20"/>
        </w:rPr>
        <w:t>EU,</w:t>
      </w:r>
      <w:r w:rsidRPr="008F17FB">
        <w:rPr>
          <w:rFonts w:ascii="Verdana" w:hAnsi="Verdana"/>
          <w:color w:val="auto"/>
          <w:sz w:val="20"/>
          <w:szCs w:val="20"/>
        </w:rPr>
        <w:t xml:space="preserve"> </w:t>
      </w:r>
      <w:r>
        <w:t>Alfredo Macedo Gomes</w:t>
      </w:r>
      <w:r w:rsidRPr="000F3F4F">
        <w:rPr>
          <w:rFonts w:ascii="Verdana" w:hAnsi="Verdana"/>
          <w:color w:val="auto"/>
          <w:sz w:val="20"/>
          <w:szCs w:val="20"/>
        </w:rPr>
        <w:t xml:space="preserve">, CPF nº </w:t>
      </w:r>
      <w:r>
        <w:t>419.720.744-15</w:t>
      </w:r>
      <w:r w:rsidRPr="000F3F4F">
        <w:rPr>
          <w:rFonts w:ascii="Verdana" w:hAnsi="Verdana"/>
          <w:color w:val="auto"/>
          <w:sz w:val="20"/>
          <w:szCs w:val="20"/>
        </w:rPr>
        <w:t>,</w:t>
      </w:r>
      <w:r>
        <w:rPr>
          <w:rFonts w:ascii="Verdana" w:hAnsi="Verdana"/>
          <w:color w:val="auto"/>
          <w:sz w:val="20"/>
          <w:szCs w:val="20"/>
        </w:rPr>
        <w:t xml:space="preserve"> ocupante do cargo de Reitor, </w:t>
      </w:r>
      <w:r w:rsidRPr="000F3F4F">
        <w:rPr>
          <w:rFonts w:ascii="Verdana" w:hAnsi="Verdana"/>
          <w:color w:val="auto"/>
          <w:sz w:val="20"/>
          <w:szCs w:val="20"/>
        </w:rPr>
        <w:t>DECLARO, para fins de com</w:t>
      </w:r>
      <w:r>
        <w:rPr>
          <w:rFonts w:ascii="Verdana" w:hAnsi="Verdana"/>
          <w:color w:val="auto"/>
          <w:sz w:val="20"/>
          <w:szCs w:val="20"/>
        </w:rPr>
        <w:t xml:space="preserve">provação junto ao </w:t>
      </w:r>
      <w:permStart w:id="1784036091" w:edGrp="everyone"/>
      <w:r w:rsidRPr="00904114">
        <w:rPr>
          <w:rFonts w:ascii="Verdana" w:hAnsi="Verdana"/>
          <w:color w:val="FF0000"/>
          <w:sz w:val="20"/>
          <w:szCs w:val="20"/>
        </w:rPr>
        <w:softHyphen/>
      </w:r>
      <w:r w:rsidRPr="00904114">
        <w:rPr>
          <w:rFonts w:ascii="Verdana" w:hAnsi="Verdana"/>
          <w:color w:val="FF0000"/>
          <w:sz w:val="20"/>
          <w:szCs w:val="20"/>
        </w:rPr>
        <w:softHyphen/>
      </w:r>
      <w:r w:rsidRPr="00904114">
        <w:rPr>
          <w:rFonts w:ascii="Verdana" w:hAnsi="Verdana"/>
          <w:color w:val="FF0000"/>
          <w:sz w:val="20"/>
          <w:szCs w:val="20"/>
        </w:rPr>
        <w:softHyphen/>
      </w:r>
      <w:r w:rsidRPr="00904114">
        <w:rPr>
          <w:rFonts w:ascii="Verdana" w:hAnsi="Verdana"/>
          <w:color w:val="FF0000"/>
          <w:sz w:val="20"/>
          <w:szCs w:val="20"/>
        </w:rPr>
        <w:softHyphen/>
      </w:r>
      <w:r w:rsidRPr="00904114">
        <w:rPr>
          <w:rFonts w:ascii="Verdana" w:hAnsi="Verdana"/>
          <w:color w:val="FF0000"/>
          <w:sz w:val="20"/>
          <w:szCs w:val="20"/>
        </w:rPr>
        <w:softHyphen/>
      </w:r>
      <w:r w:rsidRPr="00904114">
        <w:rPr>
          <w:rFonts w:ascii="Verdana" w:hAnsi="Verdana"/>
          <w:color w:val="FF0000"/>
          <w:sz w:val="20"/>
          <w:szCs w:val="20"/>
        </w:rPr>
        <w:softHyphen/>
      </w:r>
      <w:r w:rsidRPr="00904114">
        <w:rPr>
          <w:rFonts w:ascii="Verdana" w:hAnsi="Verdana"/>
          <w:color w:val="FF0000"/>
          <w:sz w:val="20"/>
          <w:szCs w:val="20"/>
        </w:rPr>
        <w:softHyphen/>
      </w:r>
      <w:r w:rsidRPr="00904114">
        <w:rPr>
          <w:rFonts w:ascii="Verdana" w:hAnsi="Verdana"/>
          <w:color w:val="FF0000"/>
          <w:sz w:val="20"/>
          <w:szCs w:val="20"/>
        </w:rPr>
        <w:softHyphen/>
      </w:r>
      <w:r w:rsidRPr="00904114">
        <w:rPr>
          <w:rFonts w:ascii="Verdana" w:hAnsi="Verdana"/>
          <w:color w:val="FF0000"/>
          <w:sz w:val="20"/>
          <w:szCs w:val="20"/>
        </w:rPr>
        <w:softHyphen/>
      </w:r>
      <w:r w:rsidRPr="00904114">
        <w:rPr>
          <w:rFonts w:ascii="Verdana" w:hAnsi="Verdana"/>
          <w:color w:val="FF0000"/>
          <w:sz w:val="20"/>
          <w:szCs w:val="20"/>
        </w:rPr>
        <w:softHyphen/>
      </w:r>
      <w:r w:rsidRPr="00904114">
        <w:rPr>
          <w:rFonts w:ascii="Verdana" w:hAnsi="Verdana"/>
          <w:color w:val="FF0000"/>
          <w:sz w:val="20"/>
          <w:szCs w:val="20"/>
        </w:rPr>
        <w:softHyphen/>
        <w:t xml:space="preserve">Ministério da </w:t>
      </w:r>
      <w:r w:rsidR="00904114" w:rsidRPr="00904114">
        <w:rPr>
          <w:rFonts w:ascii="Verdana" w:hAnsi="Verdana"/>
          <w:color w:val="FF0000"/>
          <w:sz w:val="20"/>
          <w:szCs w:val="20"/>
        </w:rPr>
        <w:t>________________________</w:t>
      </w:r>
      <w:r w:rsidRPr="00904114">
        <w:rPr>
          <w:rFonts w:ascii="Verdana" w:hAnsi="Verdana"/>
          <w:color w:val="FF0000"/>
          <w:sz w:val="20"/>
          <w:szCs w:val="20"/>
        </w:rPr>
        <w:t xml:space="preserve">,  </w:t>
      </w:r>
      <w:permEnd w:id="1784036091"/>
      <w:r w:rsidRPr="000F3F4F">
        <w:rPr>
          <w:rFonts w:ascii="Verdana" w:hAnsi="Verdana"/>
          <w:color w:val="auto"/>
          <w:sz w:val="20"/>
          <w:szCs w:val="20"/>
        </w:rPr>
        <w:t xml:space="preserve">nos termos do inciso IV do art. 11 do Decreto nº 10.426, de 16 de julho de 2020, sob as penalidades da lei, que os valores dos itens apresentados no </w:t>
      </w:r>
      <w:r>
        <w:rPr>
          <w:rFonts w:ascii="Verdana" w:hAnsi="Verdana"/>
          <w:color w:val="auto"/>
          <w:sz w:val="20"/>
          <w:szCs w:val="20"/>
        </w:rPr>
        <w:t>P</w:t>
      </w:r>
      <w:r w:rsidRPr="000F3F4F">
        <w:rPr>
          <w:rFonts w:ascii="Verdana" w:hAnsi="Verdana"/>
          <w:color w:val="auto"/>
          <w:sz w:val="20"/>
          <w:szCs w:val="20"/>
        </w:rPr>
        <w:t xml:space="preserve">lano de </w:t>
      </w:r>
      <w:r>
        <w:rPr>
          <w:rFonts w:ascii="Verdana" w:hAnsi="Verdana"/>
          <w:color w:val="auto"/>
          <w:sz w:val="20"/>
          <w:szCs w:val="20"/>
        </w:rPr>
        <w:t>T</w:t>
      </w:r>
      <w:r w:rsidRPr="000F3F4F">
        <w:rPr>
          <w:rFonts w:ascii="Verdana" w:hAnsi="Verdana"/>
          <w:color w:val="auto"/>
          <w:sz w:val="20"/>
          <w:szCs w:val="20"/>
        </w:rPr>
        <w:t xml:space="preserve">rabalho para o </w:t>
      </w:r>
      <w:permStart w:id="45230909" w:edGrp="everyone"/>
      <w:r w:rsidR="00904114" w:rsidRPr="00904114">
        <w:rPr>
          <w:rFonts w:ascii="Verdana" w:hAnsi="Verdana"/>
          <w:color w:val="FF0000"/>
          <w:sz w:val="20"/>
          <w:szCs w:val="20"/>
        </w:rPr>
        <w:t>projeto ___________________________</w:t>
      </w:r>
      <w:r w:rsidRPr="000F3F4F">
        <w:rPr>
          <w:rFonts w:ascii="Verdana" w:hAnsi="Verdana"/>
          <w:color w:val="auto"/>
          <w:sz w:val="20"/>
          <w:szCs w:val="20"/>
        </w:rPr>
        <w:t xml:space="preserve">, </w:t>
      </w:r>
      <w:permEnd w:id="45230909"/>
      <w:r w:rsidRPr="000F3F4F">
        <w:rPr>
          <w:rFonts w:ascii="Verdana" w:hAnsi="Verdana"/>
          <w:color w:val="auto"/>
          <w:sz w:val="20"/>
          <w:szCs w:val="20"/>
        </w:rPr>
        <w:t>apresentado pel</w:t>
      </w:r>
      <w:r w:rsidR="00904114">
        <w:rPr>
          <w:rFonts w:ascii="Verdana" w:hAnsi="Verdana"/>
          <w:color w:val="auto"/>
          <w:sz w:val="20"/>
          <w:szCs w:val="20"/>
        </w:rPr>
        <w:t>a</w:t>
      </w:r>
      <w:r>
        <w:rPr>
          <w:rFonts w:ascii="Verdana" w:hAnsi="Verdana"/>
          <w:color w:val="auto"/>
          <w:sz w:val="20"/>
          <w:szCs w:val="20"/>
        </w:rPr>
        <w:t xml:space="preserve"> Universidade Federal de Pernambuco</w:t>
      </w:r>
      <w:r w:rsidRPr="000F3F4F">
        <w:rPr>
          <w:rFonts w:ascii="Verdana" w:hAnsi="Verdana"/>
          <w:color w:val="auto"/>
          <w:sz w:val="20"/>
          <w:szCs w:val="20"/>
        </w:rPr>
        <w:t xml:space="preserve">, </w:t>
      </w:r>
      <w:r>
        <w:rPr>
          <w:rFonts w:ascii="Verdana" w:hAnsi="Verdana"/>
          <w:color w:val="auto"/>
          <w:sz w:val="20"/>
          <w:szCs w:val="20"/>
        </w:rPr>
        <w:t>estão</w:t>
      </w:r>
      <w:r w:rsidRPr="008F17FB">
        <w:rPr>
          <w:rFonts w:ascii="Verdana" w:hAnsi="Verdana"/>
          <w:color w:val="auto"/>
          <w:sz w:val="20"/>
          <w:szCs w:val="20"/>
        </w:rPr>
        <w:t xml:space="preserve"> aderentes à realidade de execução do objeto proposto.</w:t>
      </w:r>
    </w:p>
    <w:p w14:paraId="50B2646D" w14:textId="77777777" w:rsidR="008B71EA" w:rsidRPr="000F3F4F" w:rsidRDefault="008B71EA" w:rsidP="008B71EA">
      <w:pPr>
        <w:tabs>
          <w:tab w:val="left" w:leader="underscore" w:pos="7938"/>
        </w:tabs>
        <w:spacing w:before="240" w:after="240" w:line="480" w:lineRule="auto"/>
        <w:rPr>
          <w:rFonts w:ascii="Verdana" w:hAnsi="Verdana"/>
          <w:color w:val="auto"/>
          <w:sz w:val="20"/>
          <w:szCs w:val="20"/>
        </w:rPr>
      </w:pPr>
      <w:r w:rsidRPr="00B62FA4">
        <w:rPr>
          <w:rFonts w:ascii="Verdana" w:hAnsi="Verdana"/>
          <w:color w:val="auto"/>
          <w:sz w:val="20"/>
          <w:szCs w:val="20"/>
        </w:rPr>
        <w:t>DECLARO, outrossim, que quaisquer desembolsos no âmbito da Unidade Descentralizada para execução do TED, mediante contratação de particulares ou celebração de convênios, acordos, ajustes ou outros instrumentos congêneres deverão ser obrigatoriamente precedidos dos procedimentos necessários para apuração da compatibilidade dos preços com os praticados no mercado.</w:t>
      </w:r>
    </w:p>
    <w:p w14:paraId="66C39318" w14:textId="77777777" w:rsidR="008B71EA" w:rsidRPr="00A774E6" w:rsidRDefault="008B71EA" w:rsidP="008B71EA">
      <w:pPr>
        <w:rPr>
          <w:color w:val="auto"/>
        </w:rPr>
      </w:pPr>
    </w:p>
    <w:p w14:paraId="77EEF654" w14:textId="77777777" w:rsidR="008B71EA" w:rsidRPr="00A774E6" w:rsidRDefault="008B71EA" w:rsidP="008B71EA">
      <w:pPr>
        <w:spacing w:before="120" w:after="120" w:line="260" w:lineRule="atLeast"/>
        <w:rPr>
          <w:rFonts w:ascii="Verdana" w:hAnsi="Verdana"/>
          <w:color w:val="auto"/>
          <w:sz w:val="18"/>
          <w:szCs w:val="18"/>
        </w:rPr>
      </w:pPr>
    </w:p>
    <w:tbl>
      <w:tblPr>
        <w:tblW w:w="8978" w:type="dxa"/>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830"/>
        <w:gridCol w:w="3574"/>
        <w:gridCol w:w="3574"/>
      </w:tblGrid>
      <w:tr w:rsidR="008B71EA" w:rsidRPr="00A774E6" w14:paraId="1A976143" w14:textId="77777777" w:rsidTr="00E6440A">
        <w:trPr>
          <w:trHeight w:val="1010"/>
          <w:jc w:val="center"/>
        </w:trPr>
        <w:tc>
          <w:tcPr>
            <w:tcW w:w="1830" w:type="dxa"/>
            <w:tcBorders>
              <w:top w:val="single" w:sz="4" w:space="0" w:color="auto"/>
              <w:left w:val="nil"/>
              <w:bottom w:val="single" w:sz="4" w:space="0" w:color="auto"/>
              <w:right w:val="single" w:sz="4" w:space="0" w:color="auto"/>
            </w:tcBorders>
          </w:tcPr>
          <w:p w14:paraId="256CE2F6" w14:textId="77777777" w:rsidR="008B71EA" w:rsidRDefault="008B71EA" w:rsidP="00E6440A">
            <w:pPr>
              <w:autoSpaceDE w:val="0"/>
              <w:autoSpaceDN w:val="0"/>
              <w:adjustRightInd w:val="0"/>
              <w:spacing w:after="170"/>
              <w:rPr>
                <w:rFonts w:ascii="Verdana" w:hAnsi="Verdana" w:cs="TheSans-B5Plain"/>
                <w:color w:val="auto"/>
                <w:sz w:val="16"/>
                <w:szCs w:val="16"/>
              </w:rPr>
            </w:pPr>
            <w:permStart w:id="1771705611" w:edGrp="everyone"/>
            <w:r w:rsidRPr="00A774E6">
              <w:rPr>
                <w:rFonts w:ascii="Verdana" w:hAnsi="Verdana" w:cs="TheSans-B5Plain"/>
                <w:color w:val="auto"/>
                <w:sz w:val="16"/>
                <w:szCs w:val="16"/>
              </w:rPr>
              <w:t>Data</w:t>
            </w:r>
            <w:r w:rsidRPr="00A774E6">
              <w:rPr>
                <w:rFonts w:ascii="Verdana" w:hAnsi="Verdana" w:cs="TheSans-B5Plain"/>
                <w:color w:val="auto"/>
                <w:sz w:val="16"/>
                <w:szCs w:val="16"/>
              </w:rPr>
              <w:br/>
            </w:r>
          </w:p>
          <w:p w14:paraId="5D4BC750" w14:textId="2A93F616" w:rsidR="008B71EA" w:rsidRPr="00A774E6" w:rsidRDefault="00904114" w:rsidP="00E6440A">
            <w:pPr>
              <w:autoSpaceDE w:val="0"/>
              <w:autoSpaceDN w:val="0"/>
              <w:adjustRightInd w:val="0"/>
              <w:spacing w:after="170"/>
              <w:rPr>
                <w:rFonts w:ascii="Verdana" w:hAnsi="Verdana" w:cs="TheSans-B5Plain"/>
                <w:color w:val="auto"/>
                <w:sz w:val="16"/>
                <w:szCs w:val="16"/>
              </w:rPr>
            </w:pPr>
            <w:r>
              <w:rPr>
                <w:rFonts w:ascii="Verdana" w:hAnsi="Verdana" w:cs="TheSans-B5Plain"/>
                <w:color w:val="auto"/>
                <w:sz w:val="16"/>
                <w:szCs w:val="16"/>
              </w:rPr>
              <w:t xml:space="preserve">        </w:t>
            </w:r>
            <w:r w:rsidR="008B71EA">
              <w:rPr>
                <w:rFonts w:ascii="Verdana" w:hAnsi="Verdana" w:cs="TheSans-B5Plain"/>
                <w:color w:val="auto"/>
                <w:sz w:val="16"/>
                <w:szCs w:val="16"/>
              </w:rPr>
              <w:t>/</w:t>
            </w:r>
            <w:r>
              <w:rPr>
                <w:rFonts w:ascii="Verdana" w:hAnsi="Verdana" w:cs="TheSans-B5Plain"/>
                <w:color w:val="auto"/>
                <w:sz w:val="16"/>
                <w:szCs w:val="16"/>
              </w:rPr>
              <w:t xml:space="preserve">           </w:t>
            </w:r>
            <w:r w:rsidR="008B71EA">
              <w:rPr>
                <w:rFonts w:ascii="Verdana" w:hAnsi="Verdana" w:cs="TheSans-B5Plain"/>
                <w:color w:val="auto"/>
                <w:sz w:val="16"/>
                <w:szCs w:val="16"/>
              </w:rPr>
              <w:t>/202</w:t>
            </w:r>
            <w:r w:rsidR="001A1E54">
              <w:rPr>
                <w:rFonts w:ascii="Verdana" w:hAnsi="Verdana" w:cs="TheSans-B5Plain"/>
                <w:color w:val="auto"/>
                <w:sz w:val="16"/>
                <w:szCs w:val="16"/>
              </w:rPr>
              <w:t>1</w:t>
            </w:r>
          </w:p>
          <w:p w14:paraId="3F2A40FF" w14:textId="77777777" w:rsidR="008B71EA" w:rsidRPr="00A774E6" w:rsidRDefault="008B71EA" w:rsidP="00E6440A">
            <w:pPr>
              <w:autoSpaceDE w:val="0"/>
              <w:autoSpaceDN w:val="0"/>
              <w:adjustRightInd w:val="0"/>
              <w:spacing w:after="170"/>
              <w:rPr>
                <w:rFonts w:ascii="Verdana" w:hAnsi="Verdana" w:cs="TheSans-B5Plain"/>
                <w:color w:val="auto"/>
                <w:sz w:val="16"/>
                <w:szCs w:val="16"/>
              </w:rPr>
            </w:pPr>
          </w:p>
        </w:tc>
        <w:tc>
          <w:tcPr>
            <w:tcW w:w="3574" w:type="dxa"/>
            <w:tcBorders>
              <w:top w:val="single" w:sz="4" w:space="0" w:color="auto"/>
              <w:left w:val="single" w:sz="4" w:space="0" w:color="auto"/>
              <w:bottom w:val="single" w:sz="4" w:space="0" w:color="auto"/>
              <w:right w:val="single" w:sz="4" w:space="0" w:color="auto"/>
            </w:tcBorders>
          </w:tcPr>
          <w:p w14:paraId="530C56EB" w14:textId="77777777" w:rsidR="008B71EA" w:rsidRPr="00A774E6" w:rsidRDefault="008B71EA" w:rsidP="00E6440A">
            <w:pPr>
              <w:autoSpaceDE w:val="0"/>
              <w:autoSpaceDN w:val="0"/>
              <w:adjustRightInd w:val="0"/>
              <w:spacing w:after="170"/>
              <w:rPr>
                <w:rFonts w:ascii="Verdana" w:hAnsi="Verdana" w:cs="TheSans-B5Plain"/>
                <w:color w:val="auto"/>
                <w:sz w:val="16"/>
                <w:szCs w:val="16"/>
              </w:rPr>
            </w:pPr>
            <w:r>
              <w:t>Alfredo Macedo Gomes</w:t>
            </w:r>
            <w:r w:rsidRPr="00A774E6">
              <w:rPr>
                <w:rFonts w:ascii="Verdana" w:hAnsi="Verdana" w:cs="TheSans-B5Plain"/>
                <w:color w:val="auto"/>
                <w:sz w:val="16"/>
                <w:szCs w:val="16"/>
              </w:rPr>
              <w:t xml:space="preserve"> </w:t>
            </w:r>
            <w:r w:rsidRPr="004A3B8F">
              <w:t>- Reitor</w:t>
            </w:r>
          </w:p>
        </w:tc>
        <w:tc>
          <w:tcPr>
            <w:tcW w:w="3574" w:type="dxa"/>
            <w:tcBorders>
              <w:top w:val="single" w:sz="4" w:space="0" w:color="auto"/>
              <w:left w:val="single" w:sz="4" w:space="0" w:color="auto"/>
              <w:bottom w:val="single" w:sz="4" w:space="0" w:color="auto"/>
              <w:right w:val="nil"/>
            </w:tcBorders>
          </w:tcPr>
          <w:p w14:paraId="1B6F5EDF" w14:textId="77777777" w:rsidR="008B71EA" w:rsidRPr="00A774E6" w:rsidRDefault="008B71EA" w:rsidP="00E6440A">
            <w:pPr>
              <w:autoSpaceDE w:val="0"/>
              <w:autoSpaceDN w:val="0"/>
              <w:adjustRightInd w:val="0"/>
              <w:spacing w:after="170"/>
              <w:rPr>
                <w:rFonts w:ascii="Verdana" w:hAnsi="Verdana" w:cs="TheSans-B5Plain"/>
                <w:color w:val="auto"/>
                <w:sz w:val="16"/>
                <w:szCs w:val="16"/>
              </w:rPr>
            </w:pPr>
            <w:r>
              <w:rPr>
                <w:rFonts w:ascii="Verdana" w:hAnsi="Verdana" w:cs="TheSans-B5Plain"/>
                <w:color w:val="auto"/>
                <w:sz w:val="16"/>
                <w:szCs w:val="16"/>
              </w:rPr>
              <w:t>Assinatura</w:t>
            </w:r>
          </w:p>
        </w:tc>
      </w:tr>
      <w:permEnd w:id="1771705611"/>
    </w:tbl>
    <w:p w14:paraId="3C7B0F6C" w14:textId="77777777" w:rsidR="008B71EA" w:rsidRPr="00A774E6" w:rsidRDefault="008B71EA" w:rsidP="008B71EA">
      <w:pPr>
        <w:rPr>
          <w:rFonts w:cs="Times New Roman"/>
          <w:color w:val="auto"/>
          <w:sz w:val="22"/>
          <w:lang w:eastAsia="en-US"/>
        </w:rPr>
      </w:pPr>
    </w:p>
    <w:p w14:paraId="580B7208" w14:textId="77777777" w:rsidR="008B71EA" w:rsidRPr="00A774E6" w:rsidRDefault="008B71EA" w:rsidP="008B71EA">
      <w:pPr>
        <w:spacing w:after="0" w:line="259" w:lineRule="auto"/>
        <w:ind w:left="7" w:right="0" w:firstLine="0"/>
        <w:jc w:val="left"/>
        <w:rPr>
          <w:rFonts w:asciiTheme="minorHAnsi" w:hAnsiTheme="minorHAnsi" w:cstheme="minorHAnsi"/>
          <w:color w:val="auto"/>
          <w:szCs w:val="24"/>
        </w:rPr>
      </w:pPr>
    </w:p>
    <w:p w14:paraId="7E8C0F5E" w14:textId="60B9FA20" w:rsidR="00BD156E" w:rsidRPr="008B71EA" w:rsidRDefault="0053743C" w:rsidP="008B71EA">
      <w:pPr>
        <w:spacing w:after="160" w:line="259" w:lineRule="auto"/>
        <w:ind w:left="0" w:right="0" w:firstLine="0"/>
        <w:jc w:val="left"/>
        <w:rPr>
          <w:rFonts w:asciiTheme="minorHAnsi" w:hAnsiTheme="minorHAnsi" w:cstheme="minorHAnsi"/>
          <w:color w:val="auto"/>
          <w:szCs w:val="24"/>
        </w:rPr>
      </w:pPr>
    </w:p>
    <w:sectPr w:rsidR="00BD156E" w:rsidRPr="008B71EA" w:rsidSect="003636D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heSans-B5Plain">
    <w:altName w:val="Times New Roman"/>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N6iwHi/0k1mz5+eUOmep8HbQqUzLefh7stTHnBbN3i+ORZYkmzDui/M+QOscw8aa7Rxe/q4FDYaKaDi8Tl9EIQ==" w:salt="G9XB89GlsQUJ0+p+FnkEng=="/>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1EA"/>
    <w:rsid w:val="000172D2"/>
    <w:rsid w:val="001A1E54"/>
    <w:rsid w:val="003636DF"/>
    <w:rsid w:val="003D72E4"/>
    <w:rsid w:val="0053743C"/>
    <w:rsid w:val="008B71EA"/>
    <w:rsid w:val="00904114"/>
    <w:rsid w:val="00A71535"/>
    <w:rsid w:val="00C93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556CD"/>
  <w14:defaultImageDpi w14:val="32767"/>
  <w15:chartTrackingRefBased/>
  <w15:docId w15:val="{009553E0-1762-4E4E-BB53-238C70F6B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B71EA"/>
    <w:pPr>
      <w:spacing w:after="108" w:line="249" w:lineRule="auto"/>
      <w:ind w:left="10" w:right="2" w:hanging="10"/>
      <w:jc w:val="both"/>
    </w:pPr>
    <w:rPr>
      <w:rFonts w:ascii="Calibri" w:eastAsia="Calibri" w:hAnsi="Calibri" w:cs="Calibri"/>
      <w:color w:val="000000"/>
      <w:szCs w:val="22"/>
      <w:lang w:val="pt-BR" w:eastAsia="pt-BR"/>
    </w:rPr>
  </w:style>
  <w:style w:type="paragraph" w:styleId="Ttulo1">
    <w:name w:val="heading 1"/>
    <w:basedOn w:val="Normal"/>
    <w:next w:val="Normal"/>
    <w:link w:val="Ttulo1Char"/>
    <w:qFormat/>
    <w:rsid w:val="00904114"/>
    <w:pPr>
      <w:keepNext/>
      <w:tabs>
        <w:tab w:val="left" w:pos="3544"/>
      </w:tabs>
      <w:spacing w:after="0" w:line="240" w:lineRule="auto"/>
      <w:ind w:left="0" w:right="0" w:firstLine="1418"/>
      <w:outlineLvl w:val="0"/>
    </w:pPr>
    <w:rPr>
      <w:rFonts w:ascii="Times New Roman" w:eastAsia="Times New Roman" w:hAnsi="Times New Roman" w:cs="Times New Roman"/>
      <w:b/>
      <w:color w:val="auto"/>
      <w:sz w:val="28"/>
      <w:szCs w:val="20"/>
    </w:rPr>
  </w:style>
  <w:style w:type="paragraph" w:styleId="Ttulo2">
    <w:name w:val="heading 2"/>
    <w:basedOn w:val="Normal"/>
    <w:next w:val="Normal"/>
    <w:link w:val="Ttulo2Char"/>
    <w:semiHidden/>
    <w:unhideWhenUsed/>
    <w:qFormat/>
    <w:rsid w:val="00904114"/>
    <w:pPr>
      <w:keepNext/>
      <w:tabs>
        <w:tab w:val="left" w:pos="3544"/>
      </w:tabs>
      <w:spacing w:after="0" w:line="240" w:lineRule="auto"/>
      <w:ind w:left="0" w:right="0" w:firstLine="1418"/>
      <w:jc w:val="center"/>
      <w:outlineLvl w:val="1"/>
    </w:pPr>
    <w:rPr>
      <w:rFonts w:ascii="Times New Roman" w:eastAsia="Times New Roman" w:hAnsi="Times New Roman" w:cs="Times New Roman"/>
      <w:color w:val="auto"/>
      <w:spacing w:val="-20"/>
      <w:sz w:val="28"/>
      <w:szCs w:val="20"/>
    </w:rPr>
  </w:style>
  <w:style w:type="paragraph" w:styleId="Ttulo3">
    <w:name w:val="heading 3"/>
    <w:basedOn w:val="Normal"/>
    <w:next w:val="Normal"/>
    <w:link w:val="Ttulo3Char"/>
    <w:semiHidden/>
    <w:unhideWhenUsed/>
    <w:qFormat/>
    <w:rsid w:val="00904114"/>
    <w:pPr>
      <w:keepNext/>
      <w:spacing w:after="0" w:line="240" w:lineRule="auto"/>
      <w:ind w:left="0" w:right="0" w:firstLine="1418"/>
      <w:outlineLvl w:val="2"/>
    </w:pPr>
    <w:rPr>
      <w:rFonts w:ascii="Bookman Old Style" w:eastAsia="Times New Roman" w:hAnsi="Bookman Old Style" w:cs="Times New Roman"/>
      <w:color w:val="auto"/>
      <w:spacing w:val="-20"/>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04114"/>
    <w:rPr>
      <w:rFonts w:ascii="Times New Roman" w:eastAsia="Times New Roman" w:hAnsi="Times New Roman" w:cs="Times New Roman"/>
      <w:b/>
      <w:sz w:val="28"/>
      <w:szCs w:val="20"/>
      <w:lang w:val="pt-BR" w:eastAsia="pt-BR"/>
    </w:rPr>
  </w:style>
  <w:style w:type="character" w:customStyle="1" w:styleId="Ttulo2Char">
    <w:name w:val="Título 2 Char"/>
    <w:basedOn w:val="Fontepargpadro"/>
    <w:link w:val="Ttulo2"/>
    <w:semiHidden/>
    <w:rsid w:val="00904114"/>
    <w:rPr>
      <w:rFonts w:ascii="Times New Roman" w:eastAsia="Times New Roman" w:hAnsi="Times New Roman" w:cs="Times New Roman"/>
      <w:spacing w:val="-20"/>
      <w:sz w:val="28"/>
      <w:szCs w:val="20"/>
      <w:lang w:val="pt-BR" w:eastAsia="pt-BR"/>
    </w:rPr>
  </w:style>
  <w:style w:type="character" w:customStyle="1" w:styleId="Ttulo3Char">
    <w:name w:val="Título 3 Char"/>
    <w:basedOn w:val="Fontepargpadro"/>
    <w:link w:val="Ttulo3"/>
    <w:semiHidden/>
    <w:rsid w:val="00904114"/>
    <w:rPr>
      <w:rFonts w:ascii="Bookman Old Style" w:eastAsia="Times New Roman" w:hAnsi="Bookman Old Style" w:cs="Times New Roman"/>
      <w:spacing w:val="-20"/>
      <w:sz w:val="28"/>
      <w:szCs w:val="20"/>
      <w:lang w:val="pt-BR" w:eastAsia="pt-BR"/>
    </w:rPr>
  </w:style>
  <w:style w:type="character" w:styleId="Hyperlink">
    <w:name w:val="Hyperlink"/>
    <w:semiHidden/>
    <w:unhideWhenUsed/>
    <w:rsid w:val="009041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770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abinete@ufpe.br"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1041</Characters>
  <Application>Microsoft Office Word</Application>
  <DocSecurity>8</DocSecurity>
  <Lines>8</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Helen Frade</cp:lastModifiedBy>
  <cp:revision>4</cp:revision>
  <dcterms:created xsi:type="dcterms:W3CDTF">2020-11-26T13:44:00Z</dcterms:created>
  <dcterms:modified xsi:type="dcterms:W3CDTF">2021-02-08T15:39:00Z</dcterms:modified>
</cp:coreProperties>
</file>